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59" w:rsidRPr="00861052" w:rsidRDefault="00861052" w:rsidP="00861052">
      <w:pPr>
        <w:jc w:val="both"/>
        <w:rPr>
          <w:sz w:val="28"/>
        </w:rPr>
      </w:pPr>
      <w:r w:rsidRPr="00861052">
        <w:rPr>
          <w:sz w:val="28"/>
        </w:rPr>
        <w:t xml:space="preserve">Dr. </w:t>
      </w:r>
      <w:proofErr w:type="spellStart"/>
      <w:r w:rsidRPr="00861052">
        <w:rPr>
          <w:sz w:val="28"/>
        </w:rPr>
        <w:t>Masuma</w:t>
      </w:r>
      <w:proofErr w:type="spellEnd"/>
      <w:r w:rsidRPr="00861052">
        <w:rPr>
          <w:sz w:val="28"/>
        </w:rPr>
        <w:t xml:space="preserve"> </w:t>
      </w:r>
      <w:proofErr w:type="spellStart"/>
      <w:r w:rsidRPr="00861052">
        <w:rPr>
          <w:sz w:val="28"/>
        </w:rPr>
        <w:t>Habib</w:t>
      </w:r>
      <w:proofErr w:type="spellEnd"/>
      <w:r w:rsidRPr="00861052">
        <w:rPr>
          <w:sz w:val="28"/>
        </w:rPr>
        <w:t xml:space="preserve"> is a member of the University Grants Commission (UGC), Bangladesh, and a Professor at Bangladesh Agricultural University. She earned her PhD from Imperial College of Science, Technology and Medicine, University of London, UK, in 2004, along with the Diploma of Imperial College (DIC). She also holds an M.S. in Animal Nutrition (1998) and a B.Sc. in Animal Husbandry (1992) from Bangladesh Agricultural University. Dr.</w:t>
      </w:r>
      <w:r w:rsidR="00B554E6">
        <w:rPr>
          <w:sz w:val="28"/>
        </w:rPr>
        <w:t xml:space="preserve"> </w:t>
      </w:r>
      <w:proofErr w:type="spellStart"/>
      <w:r w:rsidR="00B554E6" w:rsidRPr="00861052">
        <w:rPr>
          <w:sz w:val="28"/>
        </w:rPr>
        <w:t>Masuma</w:t>
      </w:r>
      <w:proofErr w:type="spellEnd"/>
      <w:r w:rsidRPr="00861052">
        <w:rPr>
          <w:sz w:val="28"/>
        </w:rPr>
        <w:t xml:space="preserve"> </w:t>
      </w:r>
      <w:proofErr w:type="spellStart"/>
      <w:r w:rsidRPr="00861052">
        <w:rPr>
          <w:sz w:val="28"/>
        </w:rPr>
        <w:t>Habib</w:t>
      </w:r>
      <w:proofErr w:type="spellEnd"/>
      <w:r w:rsidRPr="00861052">
        <w:rPr>
          <w:sz w:val="28"/>
        </w:rPr>
        <w:t xml:space="preserve"> has over two decades of academic experience, having served as Lecturer and Assistant Professor at Chittagong Government Veterinary College before joining Bangladesh Agricultural University, where she progressed from Assistant Professor (2004) to Associate Professor (2007) and Professor (2012). Her research focuses on animal nutrition, poultry product value addition, and outcome-based education, with projects funded by the World Bank, Bangladesh University Grants Commission, Bangladesh Accreditation Council, and BAURES. She has participated in numerous national and international workshops, webinars, and conferences, and received prestigious fellowships including the DFID and British Council Fellowship, Netherlands Fellowship </w:t>
      </w:r>
      <w:proofErr w:type="spellStart"/>
      <w:r w:rsidRPr="00861052">
        <w:rPr>
          <w:sz w:val="28"/>
        </w:rPr>
        <w:t>Programme</w:t>
      </w:r>
      <w:proofErr w:type="spellEnd"/>
      <w:r w:rsidRPr="00861052">
        <w:rPr>
          <w:sz w:val="28"/>
        </w:rPr>
        <w:t xml:space="preserve"> (NFP), and Orange Knowledge </w:t>
      </w:r>
      <w:proofErr w:type="spellStart"/>
      <w:r w:rsidRPr="00861052">
        <w:rPr>
          <w:sz w:val="28"/>
        </w:rPr>
        <w:t>Programme</w:t>
      </w:r>
      <w:proofErr w:type="spellEnd"/>
      <w:r w:rsidRPr="00861052">
        <w:rPr>
          <w:sz w:val="28"/>
        </w:rPr>
        <w:t xml:space="preserve"> (OKP).</w:t>
      </w:r>
    </w:p>
    <w:sectPr w:rsidR="00E54C59" w:rsidRPr="00861052" w:rsidSect="00E54C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61052"/>
    <w:rsid w:val="00861052"/>
    <w:rsid w:val="00B554E6"/>
    <w:rsid w:val="00DB440F"/>
    <w:rsid w:val="00E54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Mehedi</dc:creator>
  <cp:lastModifiedBy>Mehedi</cp:lastModifiedBy>
  <cp:revision>2</cp:revision>
  <cp:lastPrinted>2025-09-23T05:33:00Z</cp:lastPrinted>
  <dcterms:created xsi:type="dcterms:W3CDTF">2025-09-23T05:33:00Z</dcterms:created>
  <dcterms:modified xsi:type="dcterms:W3CDTF">2026-04-16T04:45:00Z</dcterms:modified>
</cp:coreProperties>
</file>