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A6" w:rsidRDefault="00D469A6" w:rsidP="00D469A6"/>
    <w:p w:rsidR="00D469A6" w:rsidRDefault="00D469A6" w:rsidP="00D469A6"/>
    <w:p w:rsidR="00D469A6" w:rsidRDefault="00D469A6" w:rsidP="00D469A6">
      <w:r w:rsidRPr="00DC245C">
        <w:rPr>
          <w:rFonts w:ascii="Nikosh" w:hAnsi="Nikosh" w:cs="Nikosh"/>
          <w:b/>
          <w:noProof/>
          <w:color w:val="000000" w:themeColor="text1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BBBF2" wp14:editId="5705F05B">
                <wp:simplePos x="0" y="0"/>
                <wp:positionH relativeFrom="column">
                  <wp:posOffset>5095875</wp:posOffset>
                </wp:positionH>
                <wp:positionV relativeFrom="paragraph">
                  <wp:posOffset>-18415</wp:posOffset>
                </wp:positionV>
                <wp:extent cx="1162050" cy="455930"/>
                <wp:effectExtent l="0" t="0" r="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9A6" w:rsidRPr="00DC245C" w:rsidRDefault="00D469A6" w:rsidP="00D469A6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C245C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ইনোভেশন</w:t>
                            </w:r>
                            <w:proofErr w:type="spellEnd"/>
                            <w:r w:rsidRPr="00DC245C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C245C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সেল</w:t>
                            </w:r>
                            <w:proofErr w:type="spellEnd"/>
                          </w:p>
                          <w:p w:rsidR="00D469A6" w:rsidRPr="00DC245C" w:rsidRDefault="00D469A6" w:rsidP="00D469A6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C245C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যুব</w:t>
                            </w:r>
                            <w:proofErr w:type="spellEnd"/>
                            <w:r w:rsidRPr="00DC245C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C245C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উন্নয়ন</w:t>
                            </w:r>
                            <w:proofErr w:type="spellEnd"/>
                            <w:r w:rsidRPr="00DC245C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C245C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অধিদপ্তর</w:t>
                            </w:r>
                            <w:proofErr w:type="spellEnd"/>
                          </w:p>
                          <w:p w:rsidR="00D469A6" w:rsidRDefault="00D469A6" w:rsidP="00D469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25pt;margin-top:-1.45pt;width:91.5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" stroked="f">
                <v:textbox>
                  <w:txbxContent>
                    <w:p w:rsidR="00D469A6" w:rsidRPr="00DC245C" w:rsidRDefault="00D469A6" w:rsidP="00D469A6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proofErr w:type="spellStart"/>
                      <w:r w:rsidRPr="00DC245C">
                        <w:rPr>
                          <w:rFonts w:ascii="Nikosh" w:hAnsi="Nikosh" w:cs="Nikosh"/>
                          <w:sz w:val="24"/>
                          <w:szCs w:val="24"/>
                        </w:rPr>
                        <w:t>ইনোভেশন</w:t>
                      </w:r>
                      <w:proofErr w:type="spellEnd"/>
                      <w:r w:rsidRPr="00DC245C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C245C">
                        <w:rPr>
                          <w:rFonts w:ascii="Nikosh" w:hAnsi="Nikosh" w:cs="Nikosh"/>
                          <w:sz w:val="24"/>
                          <w:szCs w:val="24"/>
                        </w:rPr>
                        <w:t>সেল</w:t>
                      </w:r>
                      <w:proofErr w:type="spellEnd"/>
                    </w:p>
                    <w:p w:rsidR="00D469A6" w:rsidRPr="00DC245C" w:rsidRDefault="00D469A6" w:rsidP="00D469A6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proofErr w:type="spellStart"/>
                      <w:r w:rsidRPr="00DC245C">
                        <w:rPr>
                          <w:rFonts w:ascii="Nikosh" w:hAnsi="Nikosh" w:cs="Nikosh"/>
                          <w:sz w:val="24"/>
                          <w:szCs w:val="24"/>
                        </w:rPr>
                        <w:t>যুব</w:t>
                      </w:r>
                      <w:proofErr w:type="spellEnd"/>
                      <w:r w:rsidRPr="00DC245C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C245C">
                        <w:rPr>
                          <w:rFonts w:ascii="Nikosh" w:hAnsi="Nikosh" w:cs="Nikosh"/>
                          <w:sz w:val="24"/>
                          <w:szCs w:val="24"/>
                        </w:rPr>
                        <w:t>উন্নয়ন</w:t>
                      </w:r>
                      <w:proofErr w:type="spellEnd"/>
                      <w:r w:rsidRPr="00DC245C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C245C">
                        <w:rPr>
                          <w:rFonts w:ascii="Nikosh" w:hAnsi="Nikosh" w:cs="Nikosh"/>
                          <w:sz w:val="24"/>
                          <w:szCs w:val="24"/>
                        </w:rPr>
                        <w:t>অধিদপ্তর</w:t>
                      </w:r>
                      <w:proofErr w:type="spellEnd"/>
                    </w:p>
                    <w:p w:rsidR="00D469A6" w:rsidRDefault="00D469A6" w:rsidP="00D469A6"/>
                  </w:txbxContent>
                </v:textbox>
              </v:shape>
            </w:pict>
          </mc:Fallback>
        </mc:AlternateContent>
      </w:r>
    </w:p>
    <w:p w:rsidR="00D469A6" w:rsidRDefault="00D469A6" w:rsidP="00D469A6"/>
    <w:p w:rsidR="00D469A6" w:rsidRPr="00110284" w:rsidRDefault="00D469A6" w:rsidP="00D469A6">
      <w:pPr>
        <w:jc w:val="center"/>
        <w:rPr>
          <w:rFonts w:ascii="Nikosh" w:hAnsi="Nikosh" w:cs="Nikosh"/>
          <w:sz w:val="32"/>
          <w:szCs w:val="32"/>
          <w:u w:val="single"/>
        </w:rPr>
      </w:pPr>
      <w:r>
        <w:rPr>
          <w:rFonts w:ascii="Nikosh" w:eastAsia="Nikosh" w:hAnsi="Nikosh" w:cs="Nikosh"/>
          <w:sz w:val="32"/>
          <w:szCs w:val="32"/>
          <w:u w:val="single"/>
          <w:cs/>
          <w:lang w:val="de-DE" w:bidi="bn-BD"/>
        </w:rPr>
        <w:t>রেপ্লিকেশনযোগ্য নির্ধারিত উদ্ভাবনী উদ্যোগ সমূহ</w:t>
      </w:r>
    </w:p>
    <w:tbl>
      <w:tblPr>
        <w:tblW w:w="5000" w:type="pct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08"/>
        <w:gridCol w:w="8868"/>
      </w:tblGrid>
      <w:tr w:rsidR="00D469A6" w:rsidRPr="00070970" w:rsidTr="00037B71">
        <w:trPr>
          <w:trHeight w:val="323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A6" w:rsidRPr="00070970" w:rsidRDefault="00D469A6" w:rsidP="00037B71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070970">
              <w:rPr>
                <w:rFonts w:ascii="Nikosh" w:hAnsi="Nikosh" w:cs="Nikosh"/>
                <w:b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A6" w:rsidRPr="00070970" w:rsidRDefault="00D469A6" w:rsidP="00037B71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070970">
              <w:rPr>
                <w:rFonts w:ascii="Nikosh" w:hAnsi="Nikosh" w:cs="Nikosh"/>
                <w:b/>
                <w:sz w:val="28"/>
                <w:szCs w:val="28"/>
              </w:rPr>
              <w:t>উদ্যোগের</w:t>
            </w:r>
            <w:proofErr w:type="spellEnd"/>
            <w:r w:rsidRPr="00070970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b/>
                <w:sz w:val="28"/>
                <w:szCs w:val="28"/>
              </w:rPr>
              <w:t>নাম</w:t>
            </w:r>
            <w:proofErr w:type="spellEnd"/>
          </w:p>
        </w:tc>
      </w:tr>
      <w:tr w:rsidR="00D469A6" w:rsidRPr="00070970" w:rsidTr="00037B7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A6" w:rsidRPr="00070970" w:rsidRDefault="00D469A6" w:rsidP="00037B7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70970">
              <w:rPr>
                <w:rFonts w:ascii="Nikosh" w:hAnsi="Nikosh" w:cs="Nikosh"/>
                <w:sz w:val="28"/>
                <w:szCs w:val="28"/>
              </w:rPr>
              <w:t>০১.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6" w:rsidRPr="00070970" w:rsidRDefault="00D469A6" w:rsidP="00037B71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বেকারমুক্ত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গ্রামসৃজন</w:t>
            </w:r>
            <w:proofErr w:type="spellEnd"/>
          </w:p>
        </w:tc>
      </w:tr>
      <w:tr w:rsidR="00D469A6" w:rsidRPr="00070970" w:rsidTr="00037B7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A6" w:rsidRPr="00070970" w:rsidRDefault="00D469A6" w:rsidP="00037B7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70970">
              <w:rPr>
                <w:rFonts w:ascii="Nikosh" w:hAnsi="Nikosh" w:cs="Nikosh"/>
                <w:sz w:val="28"/>
                <w:szCs w:val="28"/>
              </w:rPr>
              <w:t>০২.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6" w:rsidRPr="00070970" w:rsidRDefault="00D469A6" w:rsidP="00037B71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যুবঋণ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বিতরণ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সহজীকরণের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মাধ্যমে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আত্মকর্মসংস্থানের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সুযোগ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সৃষ্টি</w:t>
            </w:r>
            <w:proofErr w:type="spellEnd"/>
          </w:p>
        </w:tc>
      </w:tr>
      <w:tr w:rsidR="00D469A6" w:rsidRPr="00070970" w:rsidTr="00037B7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A6" w:rsidRPr="00070970" w:rsidRDefault="00D469A6" w:rsidP="00037B7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70970">
              <w:rPr>
                <w:rFonts w:ascii="Nikosh" w:hAnsi="Nikosh" w:cs="Nikosh"/>
                <w:sz w:val="28"/>
                <w:szCs w:val="28"/>
              </w:rPr>
              <w:t>০৩.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6" w:rsidRPr="00070970" w:rsidRDefault="00D469A6" w:rsidP="00037B71">
            <w:pPr>
              <w:ind w:right="-98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যুবসংগঠন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নিবন্ধন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সহজীকরণ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অনলাইন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)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এবং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সদস্যদের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কর্তৃক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আত্মকর্মসংস্থান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সৃজন</w:t>
            </w:r>
            <w:proofErr w:type="spellEnd"/>
          </w:p>
        </w:tc>
      </w:tr>
      <w:tr w:rsidR="00D469A6" w:rsidRPr="00070970" w:rsidTr="00037B7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A6" w:rsidRPr="00070970" w:rsidRDefault="00D469A6" w:rsidP="00037B7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70970">
              <w:rPr>
                <w:rFonts w:ascii="Nikosh" w:hAnsi="Nikosh" w:cs="Nikosh"/>
                <w:sz w:val="28"/>
                <w:szCs w:val="28"/>
              </w:rPr>
              <w:t>০৪.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6" w:rsidRPr="00070970" w:rsidRDefault="00D469A6" w:rsidP="00037B71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ম্যানুয়েল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পদ্ধতির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পাশাপাশি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অনলাইনে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প্রশিক্ষণ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আবেদন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গ্রহণ</w:t>
            </w:r>
            <w:proofErr w:type="spellEnd"/>
          </w:p>
        </w:tc>
      </w:tr>
      <w:tr w:rsidR="00D469A6" w:rsidRPr="00070970" w:rsidTr="00037B7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A6" w:rsidRPr="00070970" w:rsidRDefault="00D469A6" w:rsidP="00037B7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70970">
              <w:rPr>
                <w:rFonts w:ascii="Nikosh" w:hAnsi="Nikosh" w:cs="Nikosh"/>
                <w:sz w:val="28"/>
                <w:szCs w:val="28"/>
              </w:rPr>
              <w:t>০৫.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6" w:rsidRPr="00070970" w:rsidRDefault="00D469A6" w:rsidP="00037B71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লার্নিং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কনটেন্ট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ম্যানেজমেন্ট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সফটওয়্যার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প্রস্তুত</w:t>
            </w:r>
            <w:proofErr w:type="spellEnd"/>
          </w:p>
        </w:tc>
      </w:tr>
      <w:tr w:rsidR="00D469A6" w:rsidRPr="00070970" w:rsidTr="00037B7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A6" w:rsidRPr="00070970" w:rsidRDefault="00D469A6" w:rsidP="00037B7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70970">
              <w:rPr>
                <w:rFonts w:ascii="Nikosh" w:hAnsi="Nikosh" w:cs="Nikosh"/>
                <w:sz w:val="28"/>
                <w:szCs w:val="28"/>
              </w:rPr>
              <w:t>০৬.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6" w:rsidRPr="00070970" w:rsidRDefault="00D469A6" w:rsidP="00037B71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ডবল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মনিটরে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কম্পিউটার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প্রশিক্ষণ</w:t>
            </w:r>
            <w:proofErr w:type="spellEnd"/>
          </w:p>
        </w:tc>
      </w:tr>
      <w:tr w:rsidR="00D469A6" w:rsidRPr="00070970" w:rsidTr="00037B7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A6" w:rsidRPr="00070970" w:rsidRDefault="00D469A6" w:rsidP="00037B7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70970">
              <w:rPr>
                <w:rFonts w:ascii="Nikosh" w:hAnsi="Nikosh" w:cs="Nikosh"/>
                <w:sz w:val="28"/>
                <w:szCs w:val="28"/>
              </w:rPr>
              <w:t>০৭.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6" w:rsidRPr="00070970" w:rsidRDefault="00D469A6" w:rsidP="00037B71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ভার্মি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কম্পোস্ট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/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কেচোসার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বিষয়ক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কোর্সটি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সংযোজন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করা</w:t>
            </w:r>
            <w:proofErr w:type="spellEnd"/>
          </w:p>
        </w:tc>
      </w:tr>
      <w:tr w:rsidR="00D469A6" w:rsidRPr="00070970" w:rsidTr="00037B7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A6" w:rsidRPr="00070970" w:rsidRDefault="00D469A6" w:rsidP="00037B7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70970">
              <w:rPr>
                <w:rFonts w:ascii="Nikosh" w:hAnsi="Nikosh" w:cs="Nikosh"/>
                <w:sz w:val="28"/>
                <w:szCs w:val="28"/>
              </w:rPr>
              <w:t>০৮.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6" w:rsidRPr="00070970" w:rsidRDefault="00D469A6" w:rsidP="00037B71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ট্রেনি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এটেনডেন্স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ট্র্যাকিং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সিসটেম</w:t>
            </w:r>
            <w:proofErr w:type="spellEnd"/>
          </w:p>
        </w:tc>
      </w:tr>
      <w:tr w:rsidR="00D469A6" w:rsidRPr="00070970" w:rsidTr="00037B7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9A6" w:rsidRPr="00070970" w:rsidRDefault="00D469A6" w:rsidP="00037B7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70970">
              <w:rPr>
                <w:rFonts w:ascii="Nikosh" w:hAnsi="Nikosh" w:cs="Nikosh"/>
                <w:sz w:val="28"/>
                <w:szCs w:val="28"/>
              </w:rPr>
              <w:t>০৯.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9A6" w:rsidRPr="00070970" w:rsidRDefault="00D469A6" w:rsidP="00037B71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যুব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প্রশিক্ষণ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সেবা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)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সহজীকরণ</w:t>
            </w:r>
            <w:proofErr w:type="spellEnd"/>
          </w:p>
        </w:tc>
      </w:tr>
      <w:tr w:rsidR="00D469A6" w:rsidRPr="00070970" w:rsidTr="00037B7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9A6" w:rsidRPr="00070970" w:rsidRDefault="00D469A6" w:rsidP="00037B7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70970">
              <w:rPr>
                <w:rFonts w:ascii="Nikosh" w:hAnsi="Nikosh" w:cs="Nikosh"/>
                <w:sz w:val="28"/>
                <w:szCs w:val="28"/>
              </w:rPr>
              <w:t>১০.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9A6" w:rsidRPr="00070970" w:rsidRDefault="00D469A6" w:rsidP="00037B71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পিডিএস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পেনশন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সহজীকরণ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এবং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ই-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ফাইলিং</w:t>
            </w:r>
            <w:proofErr w:type="spellEnd"/>
          </w:p>
        </w:tc>
      </w:tr>
      <w:tr w:rsidR="00D469A6" w:rsidRPr="00070970" w:rsidTr="00037B7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9A6" w:rsidRPr="00070970" w:rsidRDefault="00D469A6" w:rsidP="00037B7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70970">
              <w:rPr>
                <w:rFonts w:ascii="Nikosh" w:hAnsi="Nikosh" w:cs="Nikosh"/>
                <w:sz w:val="28"/>
                <w:szCs w:val="28"/>
              </w:rPr>
              <w:t>১১.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9A6" w:rsidRPr="00070970" w:rsidRDefault="00D469A6" w:rsidP="00037B71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সিসটেম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জেনারেটেড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অনলাইন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ঋণ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রিপোর্ট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প্রক্রিয়াকরণ</w:t>
            </w:r>
            <w:proofErr w:type="spellEnd"/>
          </w:p>
        </w:tc>
      </w:tr>
      <w:tr w:rsidR="00D469A6" w:rsidRPr="00070970" w:rsidTr="00037B7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9A6" w:rsidRPr="00070970" w:rsidRDefault="00D469A6" w:rsidP="00037B7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70970">
              <w:rPr>
                <w:rFonts w:ascii="Nikosh" w:hAnsi="Nikosh" w:cs="Nikosh"/>
                <w:sz w:val="28"/>
                <w:szCs w:val="28"/>
              </w:rPr>
              <w:t>১২.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9A6" w:rsidRPr="00070970" w:rsidRDefault="00D469A6" w:rsidP="00037B71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মোবাইল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ব্যাংকের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মাধ্যমে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ঋণের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কিস্তি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আদায়</w:t>
            </w:r>
            <w:proofErr w:type="spellEnd"/>
          </w:p>
        </w:tc>
      </w:tr>
      <w:tr w:rsidR="00D469A6" w:rsidRPr="00070970" w:rsidTr="00037B7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9A6" w:rsidRPr="00070970" w:rsidRDefault="00D469A6" w:rsidP="00037B7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70970">
              <w:rPr>
                <w:rFonts w:ascii="Nikosh" w:hAnsi="Nikosh" w:cs="Nikosh"/>
                <w:sz w:val="28"/>
                <w:szCs w:val="28"/>
              </w:rPr>
              <w:t>১৩.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9A6" w:rsidRPr="00070970" w:rsidRDefault="00D469A6" w:rsidP="00037B71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আত্মকর্মসংস্থান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সৃজন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রিপোর্ট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ব্যবস্থাপনা</w:t>
            </w:r>
            <w:proofErr w:type="spellEnd"/>
          </w:p>
        </w:tc>
      </w:tr>
      <w:tr w:rsidR="00D469A6" w:rsidRPr="00070970" w:rsidTr="00037B7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9A6" w:rsidRPr="00070970" w:rsidRDefault="00D469A6" w:rsidP="00037B7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70970">
              <w:rPr>
                <w:rFonts w:ascii="Nikosh" w:hAnsi="Nikosh" w:cs="Nikosh"/>
                <w:sz w:val="28"/>
                <w:szCs w:val="28"/>
              </w:rPr>
              <w:t>১৪.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9A6" w:rsidRPr="00070970" w:rsidRDefault="00D469A6" w:rsidP="00037B71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অনলাইন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ঋণের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প্রাথমিক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আবেদন</w:t>
            </w:r>
            <w:proofErr w:type="spellEnd"/>
            <w:r w:rsidRPr="000709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70970">
              <w:rPr>
                <w:rFonts w:ascii="Nikosh" w:hAnsi="Nikosh" w:cs="Nikosh"/>
                <w:sz w:val="28"/>
                <w:szCs w:val="28"/>
              </w:rPr>
              <w:t>প্রক্রিয়াকরণ</w:t>
            </w:r>
            <w:proofErr w:type="spellEnd"/>
          </w:p>
        </w:tc>
      </w:tr>
    </w:tbl>
    <w:p w:rsidR="00D469A6" w:rsidRDefault="00D469A6" w:rsidP="00D469A6">
      <w:r w:rsidRPr="00ED7A3B">
        <w:rPr>
          <w:rFonts w:ascii="Nikosh" w:hAnsi="Nikosh" w:cs="Nikosh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F6D86" wp14:editId="39B99C59">
                <wp:simplePos x="0" y="0"/>
                <wp:positionH relativeFrom="column">
                  <wp:posOffset>8524875</wp:posOffset>
                </wp:positionH>
                <wp:positionV relativeFrom="paragraph">
                  <wp:posOffset>-5351780</wp:posOffset>
                </wp:positionV>
                <wp:extent cx="1162050" cy="1403985"/>
                <wp:effectExtent l="0" t="0" r="0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9A6" w:rsidRPr="00ED7A3B" w:rsidRDefault="00D469A6" w:rsidP="00D469A6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D7A3B"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  <w:t>ইনোভেশন</w:t>
                            </w:r>
                            <w:proofErr w:type="spellEnd"/>
                            <w:r w:rsidRPr="00ED7A3B"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7A3B"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  <w:t>সেল</w:t>
                            </w:r>
                            <w:proofErr w:type="spellEnd"/>
                          </w:p>
                          <w:p w:rsidR="00D469A6" w:rsidRPr="00ED7A3B" w:rsidRDefault="00D469A6" w:rsidP="00D469A6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D7A3B"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  <w:t>যুব</w:t>
                            </w:r>
                            <w:proofErr w:type="spellEnd"/>
                            <w:r w:rsidRPr="00ED7A3B"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7A3B"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  <w:t>উন্নয়ন</w:t>
                            </w:r>
                            <w:proofErr w:type="spellEnd"/>
                            <w:r w:rsidRPr="00ED7A3B"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7A3B"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  <w:t>অধিদপ্তর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671.25pt;margin-top:-421.4pt;width:91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" stroked="f">
                <v:textbox style="mso-fit-shape-to-text:t">
                  <w:txbxContent>
                    <w:p w:rsidR="00D469A6" w:rsidRPr="00ED7A3B" w:rsidRDefault="00D469A6" w:rsidP="00D469A6">
                      <w:pPr>
                        <w:spacing w:after="0" w:line="240" w:lineRule="auto"/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ED7A3B"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  <w:t>ইনোভেশন</w:t>
                      </w:r>
                      <w:proofErr w:type="spellEnd"/>
                      <w:r w:rsidRPr="00ED7A3B"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7A3B"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  <w:t>সেল</w:t>
                      </w:r>
                      <w:proofErr w:type="spellEnd"/>
                    </w:p>
                    <w:p w:rsidR="00D469A6" w:rsidRPr="00ED7A3B" w:rsidRDefault="00D469A6" w:rsidP="00D469A6">
                      <w:pPr>
                        <w:spacing w:after="0" w:line="240" w:lineRule="auto"/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ED7A3B"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  <w:t>যুব</w:t>
                      </w:r>
                      <w:proofErr w:type="spellEnd"/>
                      <w:r w:rsidRPr="00ED7A3B"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7A3B"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  <w:t>উন্নয়ন</w:t>
                      </w:r>
                      <w:proofErr w:type="spellEnd"/>
                      <w:r w:rsidRPr="00ED7A3B"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7A3B"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  <w:t>অধিদপ্তর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D7A3B">
        <w:rPr>
          <w:rFonts w:ascii="Nikosh" w:hAnsi="Nikosh" w:cs="Nikosh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FE71D" wp14:editId="174202C7">
                <wp:simplePos x="0" y="0"/>
                <wp:positionH relativeFrom="column">
                  <wp:posOffset>8372475</wp:posOffset>
                </wp:positionH>
                <wp:positionV relativeFrom="paragraph">
                  <wp:posOffset>-5504180</wp:posOffset>
                </wp:positionV>
                <wp:extent cx="1162050" cy="1403985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9A6" w:rsidRPr="00ED7A3B" w:rsidRDefault="00D469A6" w:rsidP="00D469A6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D7A3B"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  <w:t>ইনোভেশন</w:t>
                            </w:r>
                            <w:proofErr w:type="spellEnd"/>
                            <w:r w:rsidRPr="00ED7A3B"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7A3B"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  <w:t>সেল</w:t>
                            </w:r>
                            <w:proofErr w:type="spellEnd"/>
                          </w:p>
                          <w:p w:rsidR="00D469A6" w:rsidRPr="00ED7A3B" w:rsidRDefault="00D469A6" w:rsidP="00D469A6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D7A3B"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  <w:t>যুব</w:t>
                            </w:r>
                            <w:proofErr w:type="spellEnd"/>
                            <w:r w:rsidRPr="00ED7A3B"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7A3B"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  <w:t>উন্নয়ন</w:t>
                            </w:r>
                            <w:proofErr w:type="spellEnd"/>
                            <w:r w:rsidRPr="00ED7A3B"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7A3B">
                              <w:rPr>
                                <w:rFonts w:ascii="Nikosh" w:hAnsi="Nikosh" w:cs="Nikosh"/>
                                <w:b/>
                                <w:sz w:val="24"/>
                                <w:szCs w:val="24"/>
                              </w:rPr>
                              <w:t>অধিদপ্তর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659.25pt;margin-top:-433.4pt;width:9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" stroked="f">
                <v:textbox style="mso-fit-shape-to-text:t">
                  <w:txbxContent>
                    <w:p w:rsidR="00D469A6" w:rsidRPr="00ED7A3B" w:rsidRDefault="00D469A6" w:rsidP="00D469A6">
                      <w:pPr>
                        <w:spacing w:after="0" w:line="240" w:lineRule="auto"/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ED7A3B"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  <w:t>ইনোভেশন</w:t>
                      </w:r>
                      <w:proofErr w:type="spellEnd"/>
                      <w:r w:rsidRPr="00ED7A3B"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7A3B"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  <w:t>সেল</w:t>
                      </w:r>
                      <w:proofErr w:type="spellEnd"/>
                    </w:p>
                    <w:p w:rsidR="00D469A6" w:rsidRPr="00ED7A3B" w:rsidRDefault="00D469A6" w:rsidP="00D469A6">
                      <w:pPr>
                        <w:spacing w:after="0" w:line="240" w:lineRule="auto"/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ED7A3B"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  <w:t>যুব</w:t>
                      </w:r>
                      <w:proofErr w:type="spellEnd"/>
                      <w:r w:rsidRPr="00ED7A3B"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7A3B"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  <w:t>উন্নয়ন</w:t>
                      </w:r>
                      <w:proofErr w:type="spellEnd"/>
                      <w:r w:rsidRPr="00ED7A3B"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7A3B">
                        <w:rPr>
                          <w:rFonts w:ascii="Nikosh" w:hAnsi="Nikosh" w:cs="Nikosh"/>
                          <w:b/>
                          <w:sz w:val="24"/>
                          <w:szCs w:val="24"/>
                        </w:rPr>
                        <w:t>অধিদপ্তর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06392" w:rsidRDefault="00D469A6">
      <w:bookmarkStart w:id="0" w:name="_GoBack"/>
      <w:bookmarkEnd w:id="0"/>
    </w:p>
    <w:sectPr w:rsidR="00A06392" w:rsidSect="00DC245C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A6"/>
    <w:rsid w:val="00345F5F"/>
    <w:rsid w:val="009A5378"/>
    <w:rsid w:val="00D4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9A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9A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Ziaur Rahman</dc:creator>
  <cp:lastModifiedBy>Ziaur Rahman</cp:lastModifiedBy>
  <cp:revision>1</cp:revision>
  <dcterms:created xsi:type="dcterms:W3CDTF">2018-10-28T09:12:00Z</dcterms:created>
  <dcterms:modified xsi:type="dcterms:W3CDTF">2018-10-28T09:13:00Z</dcterms:modified>
</cp:coreProperties>
</file>