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2C108" w14:textId="746BB9A6" w:rsidR="006F5BDC" w:rsidRPr="00923002" w:rsidRDefault="00923002" w:rsidP="00923002">
      <w:pPr>
        <w:jc w:val="center"/>
        <w:rPr>
          <w:rFonts w:ascii="Nikosh" w:hAnsi="Nikosh" w:cs="Nikosh"/>
          <w:b/>
          <w:bCs/>
          <w:sz w:val="24"/>
          <w:szCs w:val="24"/>
        </w:rPr>
      </w:pPr>
      <w:proofErr w:type="spellStart"/>
      <w:r w:rsidRPr="00923002">
        <w:rPr>
          <w:rFonts w:ascii="Nikosh" w:hAnsi="Nikosh" w:cs="Nikosh" w:hint="cs"/>
          <w:b/>
          <w:bCs/>
          <w:sz w:val="24"/>
          <w:szCs w:val="24"/>
        </w:rPr>
        <w:t>বৈদেশিক</w:t>
      </w:r>
      <w:proofErr w:type="spellEnd"/>
      <w:r w:rsidRPr="00923002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923002">
        <w:rPr>
          <w:rFonts w:ascii="Nikosh" w:hAnsi="Nikosh" w:cs="Nikosh" w:hint="cs"/>
          <w:b/>
          <w:bCs/>
          <w:sz w:val="24"/>
          <w:szCs w:val="24"/>
        </w:rPr>
        <w:t>প্রশিক্ষণ</w:t>
      </w:r>
      <w:proofErr w:type="spellEnd"/>
      <w:r w:rsidRPr="00923002">
        <w:rPr>
          <w:rFonts w:ascii="Nikosh" w:hAnsi="Nikosh" w:cs="Nikosh"/>
          <w:b/>
          <w:bCs/>
          <w:sz w:val="24"/>
          <w:szCs w:val="24"/>
        </w:rPr>
        <w:t xml:space="preserve">, </w:t>
      </w:r>
      <w:proofErr w:type="spellStart"/>
      <w:r w:rsidRPr="00923002">
        <w:rPr>
          <w:rFonts w:ascii="Nikosh" w:hAnsi="Nikosh" w:cs="Nikosh" w:hint="cs"/>
          <w:b/>
          <w:bCs/>
          <w:sz w:val="24"/>
          <w:szCs w:val="24"/>
        </w:rPr>
        <w:t>সেমিনার</w:t>
      </w:r>
      <w:proofErr w:type="spellEnd"/>
      <w:r w:rsidRPr="00923002">
        <w:rPr>
          <w:rFonts w:ascii="Nikosh" w:hAnsi="Nikosh" w:cs="Nikosh"/>
          <w:b/>
          <w:bCs/>
          <w:sz w:val="24"/>
          <w:szCs w:val="24"/>
        </w:rPr>
        <w:t xml:space="preserve">, </w:t>
      </w:r>
      <w:proofErr w:type="spellStart"/>
      <w:r w:rsidRPr="00923002">
        <w:rPr>
          <w:rFonts w:ascii="Nikosh" w:hAnsi="Nikosh" w:cs="Nikosh" w:hint="cs"/>
          <w:b/>
          <w:bCs/>
          <w:sz w:val="24"/>
          <w:szCs w:val="24"/>
        </w:rPr>
        <w:t>কনফারেন্স</w:t>
      </w:r>
      <w:proofErr w:type="spellEnd"/>
      <w:r w:rsidRPr="00923002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923002">
        <w:rPr>
          <w:rFonts w:ascii="Nikosh" w:hAnsi="Nikosh" w:cs="Nikosh" w:hint="cs"/>
          <w:b/>
          <w:bCs/>
          <w:sz w:val="24"/>
          <w:szCs w:val="24"/>
        </w:rPr>
        <w:t>এর</w:t>
      </w:r>
      <w:proofErr w:type="spellEnd"/>
      <w:r w:rsidRPr="00923002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923002">
        <w:rPr>
          <w:rFonts w:ascii="Nikosh" w:hAnsi="Nikosh" w:cs="Nikosh" w:hint="cs"/>
          <w:b/>
          <w:bCs/>
          <w:sz w:val="24"/>
          <w:szCs w:val="24"/>
        </w:rPr>
        <w:t>তথ্য</w:t>
      </w:r>
      <w:proofErr w:type="spellEnd"/>
      <w:r w:rsidR="00C97DA1">
        <w:rPr>
          <w:rFonts w:ascii="Nikosh" w:hAnsi="Nikosh" w:cs="Nikosh"/>
          <w:b/>
          <w:bCs/>
          <w:sz w:val="24"/>
          <w:szCs w:val="24"/>
        </w:rPr>
        <w:t xml:space="preserve"> - ২০২২</w:t>
      </w:r>
    </w:p>
    <w:tbl>
      <w:tblPr>
        <w:tblStyle w:val="TableGrid"/>
        <w:tblW w:w="5872" w:type="pct"/>
        <w:tblInd w:w="-725" w:type="dxa"/>
        <w:tblLayout w:type="fixed"/>
        <w:tblLook w:val="04A0" w:firstRow="1" w:lastRow="0" w:firstColumn="1" w:lastColumn="0" w:noHBand="0" w:noVBand="1"/>
      </w:tblPr>
      <w:tblGrid>
        <w:gridCol w:w="3959"/>
        <w:gridCol w:w="1621"/>
        <w:gridCol w:w="2249"/>
        <w:gridCol w:w="3152"/>
      </w:tblGrid>
      <w:tr w:rsidR="00AD289E" w:rsidRPr="00892024" w14:paraId="3647C23F" w14:textId="77777777" w:rsidTr="00992773">
        <w:tc>
          <w:tcPr>
            <w:tcW w:w="1803" w:type="pct"/>
          </w:tcPr>
          <w:p w14:paraId="06A5B007" w14:textId="77777777" w:rsidR="00D2515F" w:rsidRPr="00892024" w:rsidRDefault="00D2515F" w:rsidP="00892024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892024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প্রশিক্ষণ</w:t>
            </w:r>
            <w:r w:rsidRPr="00892024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/</w:t>
            </w:r>
            <w:r w:rsidRPr="00892024">
              <w:rPr>
                <w:rStyle w:val="Heading2Char"/>
                <w:rFonts w:ascii="Nikosh" w:hAnsi="Nikosh" w:cs="Nikosh"/>
                <w:color w:val="auto"/>
                <w:sz w:val="24"/>
                <w:szCs w:val="24"/>
                <w:cs/>
                <w:lang w:bidi="bn-IN"/>
              </w:rPr>
              <w:t>কর্মশালা</w:t>
            </w:r>
            <w:r w:rsidRPr="00892024">
              <w:rPr>
                <w:rFonts w:ascii="Nikosh" w:hAnsi="Nikosh" w:cs="Nikosh"/>
                <w:bCs/>
                <w:sz w:val="24"/>
                <w:szCs w:val="24"/>
                <w:shd w:val="clear" w:color="auto" w:fill="FFFFFF"/>
                <w:cs/>
                <w:lang w:bidi="bn-IN"/>
              </w:rPr>
              <w:t xml:space="preserve"> এর</w:t>
            </w:r>
            <w:r w:rsidRPr="00892024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 xml:space="preserve"> নাম</w:t>
            </w:r>
          </w:p>
        </w:tc>
        <w:tc>
          <w:tcPr>
            <w:tcW w:w="738" w:type="pct"/>
          </w:tcPr>
          <w:p w14:paraId="1D5EACE0" w14:textId="77777777" w:rsidR="00D2515F" w:rsidRPr="00892024" w:rsidRDefault="00D2515F" w:rsidP="00892024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</w:pPr>
            <w:r w:rsidRPr="00892024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মেয়াদ</w:t>
            </w:r>
          </w:p>
          <w:p w14:paraId="541AC6EB" w14:textId="5534B169" w:rsidR="00D2515F" w:rsidRPr="00892024" w:rsidRDefault="00D2515F" w:rsidP="00892024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1024" w:type="pct"/>
          </w:tcPr>
          <w:p w14:paraId="224E1265" w14:textId="77777777" w:rsidR="00D2515F" w:rsidRPr="00892024" w:rsidRDefault="00D2515F" w:rsidP="00892024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</w:pPr>
            <w:r w:rsidRPr="00892024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সংস্থা ও দেশের</w:t>
            </w:r>
          </w:p>
          <w:p w14:paraId="28246B2F" w14:textId="77777777" w:rsidR="00D2515F" w:rsidRPr="00892024" w:rsidRDefault="00D2515F" w:rsidP="00892024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</w:pPr>
            <w:r w:rsidRPr="00892024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435" w:type="pct"/>
          </w:tcPr>
          <w:p w14:paraId="1830B049" w14:textId="77777777" w:rsidR="00D2515F" w:rsidRPr="00892024" w:rsidRDefault="00D2515F" w:rsidP="00892024">
            <w:pPr>
              <w:jc w:val="center"/>
              <w:rPr>
                <w:rFonts w:ascii="Nikosh" w:hAnsi="Nikosh" w:cs="Nikosh"/>
                <w:bCs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892024">
              <w:rPr>
                <w:rFonts w:ascii="Nikosh" w:hAnsi="Nikosh" w:cs="Nikosh"/>
                <w:bCs/>
                <w:sz w:val="24"/>
                <w:szCs w:val="24"/>
                <w:shd w:val="clear" w:color="auto" w:fill="FFFFFF"/>
                <w:cs/>
                <w:lang w:bidi="bn-IN"/>
              </w:rPr>
              <w:t>অংশগ্রহনকারীর</w:t>
            </w:r>
          </w:p>
          <w:p w14:paraId="1EE79B91" w14:textId="77777777" w:rsidR="00D2515F" w:rsidRPr="00892024" w:rsidRDefault="00D2515F" w:rsidP="00892024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r w:rsidRPr="00892024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নাম</w:t>
            </w:r>
            <w:r w:rsidRPr="00892024">
              <w:rPr>
                <w:rFonts w:ascii="Nikosh" w:hAnsi="Nikosh" w:cs="Nikosh"/>
                <w:bCs/>
                <w:sz w:val="24"/>
                <w:szCs w:val="24"/>
                <w:shd w:val="clear" w:color="auto" w:fill="FFFFFF"/>
                <w:cs/>
                <w:lang w:bidi="bn-IN"/>
              </w:rPr>
              <w:t xml:space="preserve"> ও পদবী</w:t>
            </w:r>
          </w:p>
        </w:tc>
      </w:tr>
      <w:tr w:rsidR="00AD289E" w:rsidRPr="00892024" w14:paraId="6DA0E5A3" w14:textId="77777777" w:rsidTr="00992773">
        <w:trPr>
          <w:trHeight w:val="1277"/>
        </w:trPr>
        <w:tc>
          <w:tcPr>
            <w:tcW w:w="1803" w:type="pct"/>
          </w:tcPr>
          <w:p w14:paraId="79F3CA0B" w14:textId="77777777" w:rsidR="00D2515F" w:rsidRPr="00892024" w:rsidRDefault="00D2515F" w:rsidP="00892024">
            <w:pPr>
              <w:jc w:val="both"/>
              <w:rPr>
                <w:rFonts w:ascii="Nikosh" w:hAnsi="Nikosh" w:cs="Nikosh"/>
                <w:b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“25</w:t>
            </w: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  <w:vertAlign w:val="superscript"/>
              </w:rPr>
              <w:t>th</w:t>
            </w: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 RS &amp; GIS PG Diploma Course”</w:t>
            </w:r>
          </w:p>
        </w:tc>
        <w:tc>
          <w:tcPr>
            <w:tcW w:w="738" w:type="pct"/>
          </w:tcPr>
          <w:p w14:paraId="189AFC10" w14:textId="6D1867DA" w:rsidR="00D2515F" w:rsidRPr="00892024" w:rsidRDefault="00D2515F" w:rsidP="00892024">
            <w:pPr>
              <w:jc w:val="center"/>
              <w:rPr>
                <w:rFonts w:ascii="Nikosh" w:hAnsi="Nikosh" w:cs="Nikosh"/>
                <w:bCs/>
                <w:sz w:val="24"/>
                <w:szCs w:val="24"/>
                <w:shd w:val="clear" w:color="auto" w:fill="FFFFFF"/>
              </w:rPr>
            </w:pP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 xml:space="preserve">৩১ মার্চ </w:t>
            </w:r>
            <w:r w:rsidR="003410A0" w:rsidRPr="00892024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-</w:t>
            </w: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 xml:space="preserve"> ১০ জুলাই ২০২২</w:t>
            </w:r>
          </w:p>
        </w:tc>
        <w:tc>
          <w:tcPr>
            <w:tcW w:w="1024" w:type="pct"/>
          </w:tcPr>
          <w:p w14:paraId="0CC4B33A" w14:textId="77777777" w:rsidR="00D2515F" w:rsidRPr="00892024" w:rsidRDefault="00D2515F" w:rsidP="00892024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Indian Institute of Remote Sensing ISRO, Dehradun, India</w:t>
            </w:r>
          </w:p>
        </w:tc>
        <w:tc>
          <w:tcPr>
            <w:tcW w:w="1435" w:type="pct"/>
          </w:tcPr>
          <w:p w14:paraId="711C817F" w14:textId="14439E90" w:rsidR="00D2515F" w:rsidRPr="00892024" w:rsidRDefault="00460787" w:rsidP="00892024">
            <w:pPr>
              <w:shd w:val="clear" w:color="auto" w:fill="FFFFFF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  <w:lang w:bidi="bn-IN"/>
              </w:rPr>
              <w:t>মোছা</w:t>
            </w: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 xml:space="preserve"> </w:t>
            </w: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  <w:lang w:bidi="bn-IN"/>
              </w:rPr>
              <w:t>সেতারা ইয়াছমিন</w:t>
            </w:r>
            <w:r w:rsidR="00C43BBA" w:rsidRPr="00892024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,</w:t>
            </w: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 xml:space="preserve"> </w:t>
            </w:r>
            <w:r w:rsidR="00C43BBA" w:rsidRPr="0089202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এসএসও, </w:t>
            </w:r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সেচ ও পানি ব্যবস্থাপনা</w:t>
            </w: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 xml:space="preserve"> </w:t>
            </w:r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বিভাগ</w:t>
            </w:r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</w:rPr>
              <w:t xml:space="preserve"> </w:t>
            </w:r>
          </w:p>
        </w:tc>
      </w:tr>
      <w:tr w:rsidR="00AD289E" w:rsidRPr="00892024" w14:paraId="0D936C69" w14:textId="77777777" w:rsidTr="00992773">
        <w:tc>
          <w:tcPr>
            <w:tcW w:w="1803" w:type="pct"/>
          </w:tcPr>
          <w:p w14:paraId="50968BD6" w14:textId="77777777" w:rsidR="00D2515F" w:rsidRPr="00892024" w:rsidRDefault="00D2515F" w:rsidP="00892024">
            <w:pPr>
              <w:jc w:val="both"/>
              <w:rPr>
                <w:rStyle w:val="Strong"/>
                <w:rFonts w:ascii="Nikosh" w:hAnsi="Nikosh" w:cs="Nikosh"/>
                <w:b w:val="0"/>
                <w:sz w:val="24"/>
                <w:szCs w:val="24"/>
                <w:shd w:val="clear" w:color="auto" w:fill="FFFFFF"/>
              </w:rPr>
            </w:pP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“Operational procedures for preparation of 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agromet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advisories: knowledge and experiences sharing’’ 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</w:p>
        </w:tc>
        <w:tc>
          <w:tcPr>
            <w:tcW w:w="738" w:type="pct"/>
          </w:tcPr>
          <w:p w14:paraId="3A7F60B1" w14:textId="66913E85" w:rsidR="00D2515F" w:rsidRPr="00892024" w:rsidRDefault="00D2515F" w:rsidP="00892024">
            <w:pPr>
              <w:jc w:val="center"/>
              <w:rPr>
                <w:rFonts w:ascii="Nikosh" w:hAnsi="Nikosh" w:cs="Nikosh"/>
                <w:b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892024">
              <w:rPr>
                <w:rFonts w:ascii="Nikosh" w:hAnsi="Nikosh" w:cs="Nikosh"/>
                <w:b/>
                <w:sz w:val="24"/>
                <w:szCs w:val="24"/>
                <w:shd w:val="clear" w:color="auto" w:fill="FFFFFF"/>
                <w:cs/>
                <w:lang w:bidi="bn-IN"/>
              </w:rPr>
              <w:t>৩০</w:t>
            </w:r>
            <w:r w:rsidRPr="00892024">
              <w:rPr>
                <w:rFonts w:ascii="Nikosh" w:hAnsi="Nikosh" w:cs="Nikosh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892024">
              <w:rPr>
                <w:rFonts w:ascii="Nikosh" w:hAnsi="Nikosh" w:cs="Nikosh"/>
                <w:b/>
                <w:sz w:val="24"/>
                <w:szCs w:val="24"/>
                <w:shd w:val="clear" w:color="auto" w:fill="FFFFFF"/>
                <w:cs/>
                <w:lang w:bidi="bn-IN"/>
              </w:rPr>
              <w:t xml:space="preserve">মে </w:t>
            </w:r>
            <w:r w:rsidR="003410A0" w:rsidRPr="00892024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-</w:t>
            </w:r>
            <w:r w:rsidRPr="00892024">
              <w:rPr>
                <w:rFonts w:ascii="Nikosh" w:hAnsi="Nikosh" w:cs="Nikosh"/>
                <w:b/>
                <w:sz w:val="24"/>
                <w:szCs w:val="24"/>
                <w:shd w:val="clear" w:color="auto" w:fill="FFFFFF"/>
                <w:cs/>
                <w:lang w:bidi="bn-IN"/>
              </w:rPr>
              <w:t xml:space="preserve"> ০৩</w:t>
            </w:r>
            <w:r w:rsidRPr="00892024">
              <w:rPr>
                <w:rFonts w:ascii="Nikosh" w:hAnsi="Nikosh" w:cs="Nikosh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892024">
              <w:rPr>
                <w:rFonts w:ascii="Nikosh" w:hAnsi="Nikosh" w:cs="Nikosh"/>
                <w:b/>
                <w:sz w:val="24"/>
                <w:szCs w:val="24"/>
                <w:shd w:val="clear" w:color="auto" w:fill="FFFFFF"/>
                <w:cs/>
                <w:lang w:bidi="bn-IN"/>
              </w:rPr>
              <w:t>জুন</w:t>
            </w:r>
            <w:r w:rsidRPr="00892024">
              <w:rPr>
                <w:rFonts w:ascii="Nikosh" w:hAnsi="Nikosh" w:cs="Nikosh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892024">
              <w:rPr>
                <w:rFonts w:ascii="Nikosh" w:hAnsi="Nikosh" w:cs="Nikosh"/>
                <w:b/>
                <w:sz w:val="24"/>
                <w:szCs w:val="24"/>
                <w:shd w:val="clear" w:color="auto" w:fill="FFFFFF"/>
                <w:cs/>
                <w:lang w:bidi="bn-IN"/>
              </w:rPr>
              <w:t>২০২২</w:t>
            </w:r>
          </w:p>
        </w:tc>
        <w:tc>
          <w:tcPr>
            <w:tcW w:w="1024" w:type="pct"/>
          </w:tcPr>
          <w:p w14:paraId="43AD38DF" w14:textId="77777777" w:rsidR="00D2515F" w:rsidRPr="00892024" w:rsidRDefault="00D2515F" w:rsidP="00892024">
            <w:pPr>
              <w:jc w:val="center"/>
              <w:rPr>
                <w:rFonts w:ascii="Nikosh" w:hAnsi="Nikosh" w:cs="Nikosh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ভারত</w:t>
            </w:r>
            <w:proofErr w:type="spellEnd"/>
          </w:p>
        </w:tc>
        <w:tc>
          <w:tcPr>
            <w:tcW w:w="1435" w:type="pct"/>
          </w:tcPr>
          <w:p w14:paraId="05387404" w14:textId="77777777" w:rsidR="007E1D8D" w:rsidRPr="00892024" w:rsidRDefault="00D2515F" w:rsidP="00892024">
            <w:pPr>
              <w:shd w:val="clear" w:color="auto" w:fill="FFFFFF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892024">
              <w:rPr>
                <w:rFonts w:ascii="Nikosh" w:eastAsia="Times New Roman" w:hAnsi="Nikosh" w:cs="Nikosh"/>
                <w:sz w:val="24"/>
                <w:szCs w:val="24"/>
              </w:rPr>
              <w:t xml:space="preserve">ড. </w:t>
            </w:r>
            <w:proofErr w:type="spellStart"/>
            <w:r w:rsidRPr="00892024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892024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892024">
              <w:rPr>
                <w:rFonts w:ascii="Nikosh" w:eastAsia="Times New Roman" w:hAnsi="Nikosh" w:cs="Nikosh"/>
                <w:sz w:val="24"/>
                <w:szCs w:val="24"/>
              </w:rPr>
              <w:t>মোফাজ্জল</w:t>
            </w:r>
            <w:proofErr w:type="spellEnd"/>
            <w:r w:rsidRPr="00892024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892024">
              <w:rPr>
                <w:rFonts w:ascii="Nikosh" w:eastAsia="Times New Roman" w:hAnsi="Nikosh" w:cs="Nikosh"/>
                <w:sz w:val="24"/>
                <w:szCs w:val="24"/>
              </w:rPr>
              <w:t>হোসেন</w:t>
            </w:r>
            <w:proofErr w:type="spellEnd"/>
            <w:r w:rsidRPr="00892024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892024">
              <w:rPr>
                <w:rFonts w:ascii="Nikosh" w:eastAsia="Times New Roman" w:hAnsi="Nikosh" w:cs="Nikosh"/>
                <w:sz w:val="24"/>
                <w:szCs w:val="24"/>
              </w:rPr>
              <w:t>সিএসও</w:t>
            </w:r>
            <w:proofErr w:type="spellEnd"/>
            <w:r w:rsidRPr="00892024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892024">
              <w:rPr>
                <w:rFonts w:ascii="Nikosh" w:eastAsia="Times New Roman" w:hAnsi="Nikosh" w:cs="Nikosh"/>
                <w:sz w:val="24"/>
                <w:szCs w:val="24"/>
              </w:rPr>
              <w:t>কীটতত্ত্ব</w:t>
            </w:r>
            <w:proofErr w:type="spellEnd"/>
            <w:r w:rsidRPr="00892024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892024">
              <w:rPr>
                <w:rFonts w:ascii="Nikosh" w:eastAsia="Times New Roman" w:hAnsi="Nikosh" w:cs="Nikosh"/>
                <w:sz w:val="24"/>
                <w:szCs w:val="24"/>
              </w:rPr>
              <w:t>বিভাগ</w:t>
            </w:r>
            <w:proofErr w:type="spellEnd"/>
          </w:p>
          <w:p w14:paraId="09228D4D" w14:textId="5A302CED" w:rsidR="00D2515F" w:rsidRPr="00892024" w:rsidRDefault="00D2515F" w:rsidP="00892024">
            <w:pPr>
              <w:shd w:val="clear" w:color="auto" w:fill="FFFFFF"/>
              <w:jc w:val="both"/>
              <w:rPr>
                <w:rFonts w:ascii="Nikosh" w:eastAsia="Times New Roman" w:hAnsi="Nikosh" w:cs="Nikosh"/>
                <w:sz w:val="24"/>
                <w:szCs w:val="24"/>
                <w:cs/>
              </w:rPr>
            </w:pPr>
            <w:r w:rsidRPr="00892024">
              <w:rPr>
                <w:rFonts w:ascii="Nikosh" w:eastAsia="Times New Roman" w:hAnsi="Nikosh" w:cs="Nikosh"/>
                <w:sz w:val="24"/>
                <w:szCs w:val="24"/>
              </w:rPr>
              <w:t xml:space="preserve">ড. </w:t>
            </w:r>
            <w:proofErr w:type="spellStart"/>
            <w:r w:rsidRPr="00892024">
              <w:rPr>
                <w:rFonts w:ascii="Nikosh" w:eastAsia="Times New Roman" w:hAnsi="Nikosh" w:cs="Nikosh"/>
                <w:sz w:val="24"/>
                <w:szCs w:val="24"/>
              </w:rPr>
              <w:t>আবুল</w:t>
            </w:r>
            <w:proofErr w:type="spellEnd"/>
            <w:r w:rsidRPr="00892024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892024">
              <w:rPr>
                <w:rFonts w:ascii="Nikosh" w:eastAsia="Times New Roman" w:hAnsi="Nikosh" w:cs="Nikosh"/>
                <w:sz w:val="24"/>
                <w:szCs w:val="24"/>
              </w:rPr>
              <w:t>বাসার</w:t>
            </w:r>
            <w:proofErr w:type="spellEnd"/>
            <w:r w:rsidRPr="00892024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892024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892024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892024">
              <w:rPr>
                <w:rFonts w:ascii="Nikosh" w:eastAsia="Times New Roman" w:hAnsi="Nikosh" w:cs="Nikosh"/>
                <w:sz w:val="24"/>
                <w:szCs w:val="24"/>
              </w:rPr>
              <w:t>জাহিদ</w:t>
            </w:r>
            <w:proofErr w:type="spellEnd"/>
            <w:r w:rsidRPr="00892024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892024">
              <w:rPr>
                <w:rFonts w:ascii="Nikosh" w:eastAsia="Times New Roman" w:hAnsi="Nikosh" w:cs="Nikosh"/>
                <w:sz w:val="24"/>
                <w:szCs w:val="24"/>
              </w:rPr>
              <w:t>হোসেন</w:t>
            </w:r>
            <w:proofErr w:type="spellEnd"/>
            <w:r w:rsidRPr="00892024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892024">
              <w:rPr>
                <w:rFonts w:ascii="Nikosh" w:eastAsia="Times New Roman" w:hAnsi="Nikosh" w:cs="Nikosh"/>
                <w:sz w:val="24"/>
                <w:szCs w:val="24"/>
              </w:rPr>
              <w:t>এসএসও</w:t>
            </w:r>
            <w:proofErr w:type="spellEnd"/>
            <w:r w:rsidRPr="00892024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892024">
              <w:rPr>
                <w:rFonts w:ascii="Nikosh" w:eastAsia="Times New Roman" w:hAnsi="Nikosh" w:cs="Nikosh"/>
                <w:sz w:val="24"/>
                <w:szCs w:val="24"/>
              </w:rPr>
              <w:t>সেচ</w:t>
            </w:r>
            <w:proofErr w:type="spellEnd"/>
            <w:r w:rsidRPr="00892024">
              <w:rPr>
                <w:rFonts w:ascii="Nikosh" w:eastAsia="Times New Roman" w:hAnsi="Nikosh" w:cs="Nikosh"/>
                <w:sz w:val="24"/>
                <w:szCs w:val="24"/>
              </w:rPr>
              <w:t xml:space="preserve"> ও </w:t>
            </w:r>
            <w:proofErr w:type="spellStart"/>
            <w:r w:rsidRPr="00892024">
              <w:rPr>
                <w:rFonts w:ascii="Nikosh" w:eastAsia="Times New Roman" w:hAnsi="Nikosh" w:cs="Nikosh"/>
                <w:sz w:val="24"/>
                <w:szCs w:val="24"/>
              </w:rPr>
              <w:t>পানি</w:t>
            </w:r>
            <w:proofErr w:type="spellEnd"/>
            <w:r w:rsidRPr="00892024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892024">
              <w:rPr>
                <w:rFonts w:ascii="Nikosh" w:eastAsia="Times New Roman" w:hAnsi="Nikosh" w:cs="Nikosh"/>
                <w:sz w:val="24"/>
                <w:szCs w:val="24"/>
              </w:rPr>
              <w:t>ব্যবস্থাপনা</w:t>
            </w:r>
            <w:proofErr w:type="spellEnd"/>
            <w:r w:rsidRPr="00892024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892024">
              <w:rPr>
                <w:rFonts w:ascii="Nikosh" w:eastAsia="Times New Roman" w:hAnsi="Nikosh" w:cs="Nikosh"/>
                <w:sz w:val="24"/>
                <w:szCs w:val="24"/>
              </w:rPr>
              <w:t>বিভাগ</w:t>
            </w:r>
            <w:proofErr w:type="spellEnd"/>
          </w:p>
        </w:tc>
      </w:tr>
      <w:tr w:rsidR="00AD289E" w:rsidRPr="00892024" w14:paraId="5982B583" w14:textId="77777777" w:rsidTr="00992773">
        <w:trPr>
          <w:trHeight w:val="287"/>
        </w:trPr>
        <w:tc>
          <w:tcPr>
            <w:tcW w:w="1803" w:type="pct"/>
          </w:tcPr>
          <w:p w14:paraId="6BB2BCC7" w14:textId="77777777" w:rsidR="00D2515F" w:rsidRPr="00892024" w:rsidRDefault="00D2515F" w:rsidP="00892024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“Gender-responsive Plant Breeding and Seed Systems Course” 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</w:p>
        </w:tc>
        <w:tc>
          <w:tcPr>
            <w:tcW w:w="738" w:type="pct"/>
          </w:tcPr>
          <w:p w14:paraId="430106D1" w14:textId="5C5519D8" w:rsidR="00D2515F" w:rsidRPr="00892024" w:rsidRDefault="00D2515F" w:rsidP="00892024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১২ 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সেপ্টেম্বর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="003410A0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-</w:t>
            </w: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১৭ 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সেপ্টেম্বর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২০২২</w:t>
            </w:r>
          </w:p>
        </w:tc>
        <w:tc>
          <w:tcPr>
            <w:tcW w:w="1024" w:type="pct"/>
          </w:tcPr>
          <w:p w14:paraId="196F68C1" w14:textId="77777777" w:rsidR="00D2515F" w:rsidRPr="00892024" w:rsidRDefault="00D2515F" w:rsidP="00892024">
            <w:pPr>
              <w:jc w:val="center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ভারত</w:t>
            </w:r>
            <w:proofErr w:type="spellEnd"/>
          </w:p>
        </w:tc>
        <w:tc>
          <w:tcPr>
            <w:tcW w:w="1435" w:type="pct"/>
          </w:tcPr>
          <w:p w14:paraId="77C675E5" w14:textId="6DE673A1" w:rsidR="00D2515F" w:rsidRPr="00892024" w:rsidRDefault="00460787" w:rsidP="00892024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লিমন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দেব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C43BBA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এসও</w:t>
            </w:r>
            <w:proofErr w:type="spellEnd"/>
            <w:r w:rsidR="00C43BBA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অর্থনীতি</w:t>
            </w:r>
            <w:proofErr w:type="spellEnd"/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বিভাগ</w:t>
            </w:r>
            <w:proofErr w:type="spellEnd"/>
          </w:p>
          <w:p w14:paraId="13A5C4FC" w14:textId="617EEF9D" w:rsidR="00D2515F" w:rsidRPr="00892024" w:rsidRDefault="00460787" w:rsidP="00892024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মোঃ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হাছিবুর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রহমান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হিরা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C43BBA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এসও</w:t>
            </w:r>
            <w:proofErr w:type="spellEnd"/>
            <w:r w:rsidR="00C43BBA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উদ্ভিদ</w:t>
            </w:r>
            <w:proofErr w:type="spellEnd"/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রোগতত্ব</w:t>
            </w:r>
            <w:proofErr w:type="spellEnd"/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বিভাগ</w:t>
            </w:r>
            <w:proofErr w:type="spellEnd"/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D289E" w:rsidRPr="00892024" w14:paraId="7B690EE4" w14:textId="77777777" w:rsidTr="00992773">
        <w:trPr>
          <w:trHeight w:val="2078"/>
        </w:trPr>
        <w:tc>
          <w:tcPr>
            <w:tcW w:w="1803" w:type="pct"/>
          </w:tcPr>
          <w:p w14:paraId="067A44C0" w14:textId="77777777" w:rsidR="00D2515F" w:rsidRPr="00892024" w:rsidRDefault="00D2515F" w:rsidP="00892024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“John Dillon Fellowship (JDF) Program for Professional Development funded by the Australian Center for International Agricultural Research (ACIAR)’’ 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</w:p>
        </w:tc>
        <w:tc>
          <w:tcPr>
            <w:tcW w:w="738" w:type="pct"/>
          </w:tcPr>
          <w:p w14:paraId="1BAC2B48" w14:textId="47CD52DA" w:rsidR="00D2515F" w:rsidRPr="00892024" w:rsidRDefault="00D2515F" w:rsidP="00892024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০৩ 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সেপ্টেম্বর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="003410A0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-</w:t>
            </w: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০৮ 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অক্টোবর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২০২২</w:t>
            </w:r>
          </w:p>
        </w:tc>
        <w:tc>
          <w:tcPr>
            <w:tcW w:w="1024" w:type="pct"/>
          </w:tcPr>
          <w:p w14:paraId="37051F1B" w14:textId="77777777" w:rsidR="00D2515F" w:rsidRPr="00892024" w:rsidRDefault="00D2515F" w:rsidP="00892024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অস্ট্রেলিয়া</w:t>
            </w:r>
          </w:p>
        </w:tc>
        <w:tc>
          <w:tcPr>
            <w:tcW w:w="1435" w:type="pct"/>
          </w:tcPr>
          <w:p w14:paraId="0CED4877" w14:textId="5DBB440F" w:rsidR="00D2515F" w:rsidRPr="00892024" w:rsidRDefault="00D2515F" w:rsidP="00892024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 xml:space="preserve">মো. বেলাল হোসেন, </w:t>
            </w:r>
            <w:r w:rsidRPr="0089202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এসএসও,</w:t>
            </w:r>
            <w:r w:rsidRPr="00892024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সেচ ও পানি ব্যবস্থাপনা বিভাগ</w:t>
            </w:r>
            <w:r w:rsidRPr="0089202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</w:p>
          <w:p w14:paraId="0A01A023" w14:textId="48D2AB47" w:rsidR="00D2515F" w:rsidRPr="00892024" w:rsidRDefault="00D2515F" w:rsidP="00892024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89202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ফারজানা নওরীন, এসএসও, কীটতত্ত্ব বিভাগ</w:t>
            </w:r>
          </w:p>
        </w:tc>
      </w:tr>
      <w:tr w:rsidR="00AD289E" w:rsidRPr="00892024" w14:paraId="7D0346F8" w14:textId="77777777" w:rsidTr="00992773">
        <w:trPr>
          <w:trHeight w:val="1115"/>
        </w:trPr>
        <w:tc>
          <w:tcPr>
            <w:tcW w:w="1803" w:type="pct"/>
          </w:tcPr>
          <w:p w14:paraId="086D392B" w14:textId="77777777" w:rsidR="00D2515F" w:rsidRPr="00892024" w:rsidRDefault="00D2515F" w:rsidP="00892024">
            <w:pPr>
              <w:jc w:val="both"/>
              <w:rPr>
                <w:rFonts w:ascii="Nikosh" w:hAnsi="Nikosh" w:cs="Nikosh"/>
                <w:b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Training-cum-Postdoctoral Fellow (Research Associate </w:t>
            </w: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হিসাবে)</w:t>
            </w:r>
          </w:p>
        </w:tc>
        <w:tc>
          <w:tcPr>
            <w:tcW w:w="738" w:type="pct"/>
          </w:tcPr>
          <w:p w14:paraId="6136CF4E" w14:textId="2373E239" w:rsidR="00D2515F" w:rsidRPr="00892024" w:rsidRDefault="00D2515F" w:rsidP="00892024">
            <w:pPr>
              <w:jc w:val="center"/>
              <w:rPr>
                <w:rFonts w:ascii="Nikosh" w:hAnsi="Nikosh" w:cs="Nikosh"/>
                <w:bCs/>
                <w:sz w:val="24"/>
                <w:szCs w:val="24"/>
                <w:shd w:val="clear" w:color="auto" w:fill="FFFFFF"/>
              </w:rPr>
            </w:pPr>
            <w:r w:rsidRPr="0089202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২১ সেপ্টেম্বর</w:t>
            </w:r>
            <w:r w:rsidR="003410A0" w:rsidRPr="0089202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="003410A0" w:rsidRPr="00892024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-</w:t>
            </w:r>
            <w:r w:rsidRPr="0089202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২২ সেপ্টেম্বর ২০২৪</w:t>
            </w:r>
          </w:p>
        </w:tc>
        <w:tc>
          <w:tcPr>
            <w:tcW w:w="1024" w:type="pct"/>
          </w:tcPr>
          <w:p w14:paraId="0EBBD561" w14:textId="77777777" w:rsidR="00D2515F" w:rsidRPr="00892024" w:rsidRDefault="00D2515F" w:rsidP="00892024">
            <w:pPr>
              <w:jc w:val="center"/>
              <w:rPr>
                <w:rFonts w:ascii="Nikosh" w:hAnsi="Nikosh" w:cs="Nikosh"/>
                <w:bCs/>
                <w:sz w:val="24"/>
                <w:szCs w:val="24"/>
                <w:shd w:val="clear" w:color="auto" w:fill="FFFFFF"/>
              </w:rPr>
            </w:pP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Louisiana State University, USA</w:t>
            </w:r>
          </w:p>
        </w:tc>
        <w:tc>
          <w:tcPr>
            <w:tcW w:w="1435" w:type="pct"/>
          </w:tcPr>
          <w:p w14:paraId="2A50E8E4" w14:textId="5501A3D3" w:rsidR="00D2515F" w:rsidRPr="00892024" w:rsidRDefault="00D2515F" w:rsidP="00892024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89202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</w:t>
            </w:r>
            <w:r w:rsidRPr="00892024">
              <w:rPr>
                <w:rFonts w:ascii="Nikosh" w:hAnsi="Nikosh" w:cs="Nikosh"/>
                <w:sz w:val="24"/>
                <w:szCs w:val="24"/>
                <w:lang w:bidi="bn-IN"/>
              </w:rPr>
              <w:t xml:space="preserve">. </w:t>
            </w:r>
            <w:r w:rsidRPr="0089202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মোঃ পান্না আলী, এসএসও, কীটতত্ত্ব বিভাগ</w:t>
            </w:r>
          </w:p>
        </w:tc>
      </w:tr>
      <w:tr w:rsidR="00AD289E" w:rsidRPr="00892024" w14:paraId="505A2E2A" w14:textId="77777777" w:rsidTr="00992773">
        <w:trPr>
          <w:trHeight w:val="2393"/>
        </w:trPr>
        <w:tc>
          <w:tcPr>
            <w:tcW w:w="1803" w:type="pct"/>
          </w:tcPr>
          <w:p w14:paraId="01C697A0" w14:textId="77777777" w:rsidR="00D2515F" w:rsidRPr="00892024" w:rsidRDefault="00D2515F" w:rsidP="00892024">
            <w:pPr>
              <w:jc w:val="both"/>
              <w:rPr>
                <w:rFonts w:ascii="Nikosh" w:hAnsi="Nikosh" w:cs="Nikosh"/>
                <w:b/>
                <w:sz w:val="24"/>
                <w:szCs w:val="24"/>
                <w:shd w:val="clear" w:color="auto" w:fill="FFFFFF"/>
                <w:cs/>
                <w:lang w:bidi="bn-IN"/>
              </w:rPr>
            </w:pP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TropAg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International Agricultural Conference 2022</w:t>
            </w:r>
          </w:p>
        </w:tc>
        <w:tc>
          <w:tcPr>
            <w:tcW w:w="738" w:type="pct"/>
          </w:tcPr>
          <w:p w14:paraId="3AB38E98" w14:textId="786BDE78" w:rsidR="00D2515F" w:rsidRPr="00892024" w:rsidRDefault="00D2515F" w:rsidP="00892024">
            <w:pPr>
              <w:jc w:val="center"/>
              <w:rPr>
                <w:rFonts w:ascii="Nikosh" w:hAnsi="Nikosh" w:cs="Nikosh"/>
                <w:bCs/>
                <w:sz w:val="24"/>
                <w:szCs w:val="24"/>
                <w:shd w:val="clear" w:color="auto" w:fill="FFFFFF"/>
                <w:lang w:bidi="bn-IN"/>
              </w:rPr>
            </w:pP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৩১ 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অক্টোবর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="003410A0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-</w:t>
            </w: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০২ 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নভেম্বর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২০২২</w:t>
            </w:r>
          </w:p>
        </w:tc>
        <w:tc>
          <w:tcPr>
            <w:tcW w:w="1024" w:type="pct"/>
          </w:tcPr>
          <w:p w14:paraId="15724347" w14:textId="77777777" w:rsidR="00D2515F" w:rsidRPr="00892024" w:rsidRDefault="00D2515F" w:rsidP="00892024">
            <w:pPr>
              <w:jc w:val="center"/>
              <w:rPr>
                <w:rFonts w:ascii="Nikosh" w:hAnsi="Nikosh" w:cs="Nikosh"/>
                <w:bCs/>
                <w:sz w:val="24"/>
                <w:szCs w:val="24"/>
                <w:shd w:val="clear" w:color="auto" w:fill="FFFFFF"/>
                <w:lang w:bidi="bn-IN"/>
              </w:rPr>
            </w:pP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অস্ট্রেলিয়া</w:t>
            </w:r>
          </w:p>
        </w:tc>
        <w:tc>
          <w:tcPr>
            <w:tcW w:w="1435" w:type="pct"/>
          </w:tcPr>
          <w:p w14:paraId="5B8BAE0B" w14:textId="161E9FCD" w:rsidR="00D2515F" w:rsidRPr="00892024" w:rsidRDefault="00C43BBA" w:rsidP="00892024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ড. 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মো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খায়রুল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আলম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ভূঁইয়া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পিএসও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কৃষিতত্ত্ব</w:t>
            </w:r>
            <w:proofErr w:type="spellEnd"/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বিভাগ</w:t>
            </w:r>
            <w:proofErr w:type="spellEnd"/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8A0BF21" w14:textId="77777777" w:rsidR="00D2515F" w:rsidRPr="00892024" w:rsidRDefault="00D2515F" w:rsidP="00892024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</w:p>
          <w:p w14:paraId="69D11460" w14:textId="712EE9A6" w:rsidR="00D2515F" w:rsidRPr="00892024" w:rsidRDefault="00C43BBA" w:rsidP="00892024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ড. 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শামীমা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আক্তার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এসএসও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উদ্ভিদ</w:t>
            </w:r>
            <w:proofErr w:type="spellEnd"/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রোগতত্ত্ব</w:t>
            </w:r>
            <w:proofErr w:type="spellEnd"/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বিভাগ</w:t>
            </w:r>
            <w:proofErr w:type="spellEnd"/>
          </w:p>
          <w:p w14:paraId="15079A58" w14:textId="77777777" w:rsidR="00D2515F" w:rsidRPr="00892024" w:rsidRDefault="00D2515F" w:rsidP="00892024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</w:p>
          <w:p w14:paraId="5FB8D1EC" w14:textId="14E70025" w:rsidR="00D2515F" w:rsidRPr="00892024" w:rsidRDefault="00D2515F" w:rsidP="00892024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ড. 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এস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এম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মফিজুল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ইসলাম</w:t>
            </w:r>
            <w:proofErr w:type="spellEnd"/>
            <w:r w:rsidR="00C43BBA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C43BBA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এসএসও</w:t>
            </w:r>
            <w:proofErr w:type="spellEnd"/>
            <w:r w:rsidR="00C43BBA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C43BBA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মৃত্তিকা</w:t>
            </w:r>
            <w:proofErr w:type="spellEnd"/>
            <w:r w:rsidR="00C43BBA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43BBA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বিজ্ঞান</w:t>
            </w:r>
            <w:proofErr w:type="spellEnd"/>
            <w:r w:rsidR="00C43BBA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43BBA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বিভাগ</w:t>
            </w:r>
            <w:proofErr w:type="spellEnd"/>
          </w:p>
        </w:tc>
      </w:tr>
      <w:tr w:rsidR="00AD289E" w:rsidRPr="00892024" w14:paraId="55B7391E" w14:textId="77777777" w:rsidTr="00992773">
        <w:trPr>
          <w:trHeight w:val="1115"/>
        </w:trPr>
        <w:tc>
          <w:tcPr>
            <w:tcW w:w="1803" w:type="pct"/>
          </w:tcPr>
          <w:p w14:paraId="2EA9DC86" w14:textId="77777777" w:rsidR="00D2515F" w:rsidRPr="00892024" w:rsidRDefault="00D2515F" w:rsidP="00892024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lastRenderedPageBreak/>
              <w:t>5</w:t>
            </w: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  <w:vertAlign w:val="superscript"/>
              </w:rPr>
              <w:t>th</w:t>
            </w: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 Organic Asia Congress 2022 (IFOMA-Asia)</w:t>
            </w:r>
          </w:p>
        </w:tc>
        <w:tc>
          <w:tcPr>
            <w:tcW w:w="738" w:type="pct"/>
          </w:tcPr>
          <w:p w14:paraId="457DBD4C" w14:textId="77777777" w:rsidR="00D2515F" w:rsidRPr="00892024" w:rsidRDefault="00D2515F" w:rsidP="00892024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১৩-১৫ 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অক্টোবর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২০২২</w:t>
            </w:r>
          </w:p>
        </w:tc>
        <w:tc>
          <w:tcPr>
            <w:tcW w:w="1024" w:type="pct"/>
          </w:tcPr>
          <w:p w14:paraId="03D3E46E" w14:textId="77777777" w:rsidR="00D2515F" w:rsidRPr="00892024" w:rsidRDefault="00D2515F" w:rsidP="00892024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দক্ষিণ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কোরিয়া</w:t>
            </w:r>
            <w:proofErr w:type="spellEnd"/>
          </w:p>
        </w:tc>
        <w:tc>
          <w:tcPr>
            <w:tcW w:w="1435" w:type="pct"/>
          </w:tcPr>
          <w:p w14:paraId="72EEFEF0" w14:textId="22409BB9" w:rsidR="00D2515F" w:rsidRPr="00892024" w:rsidRDefault="00C43BBA" w:rsidP="00892024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মীর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মো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মনিরুজ্জামান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কবির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এসএসও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আঞ্চলিক</w:t>
            </w:r>
            <w:proofErr w:type="spellEnd"/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কার্যালয়</w:t>
            </w:r>
            <w:proofErr w:type="spellEnd"/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বরিশাল</w:t>
            </w:r>
            <w:proofErr w:type="spellEnd"/>
          </w:p>
        </w:tc>
      </w:tr>
      <w:tr w:rsidR="00AD289E" w:rsidRPr="00892024" w14:paraId="3216D770" w14:textId="77777777" w:rsidTr="00992773">
        <w:trPr>
          <w:trHeight w:val="440"/>
        </w:trPr>
        <w:tc>
          <w:tcPr>
            <w:tcW w:w="1803" w:type="pct"/>
          </w:tcPr>
          <w:p w14:paraId="71171E85" w14:textId="77777777" w:rsidR="00D2515F" w:rsidRPr="00892024" w:rsidRDefault="00D2515F" w:rsidP="00892024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Short Course on Application for Disaster Risk Management with Emphasis on Flood and Landslide for Asia Pacific Region</w:t>
            </w:r>
          </w:p>
        </w:tc>
        <w:tc>
          <w:tcPr>
            <w:tcW w:w="738" w:type="pct"/>
          </w:tcPr>
          <w:p w14:paraId="1EFAC05E" w14:textId="5D4295E2" w:rsidR="00D2515F" w:rsidRPr="00892024" w:rsidRDefault="00D2515F" w:rsidP="00892024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২১ 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নভেম্বর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="003410A0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-</w:t>
            </w: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০২ 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ডিসেম্বর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২০২২</w:t>
            </w:r>
          </w:p>
        </w:tc>
        <w:tc>
          <w:tcPr>
            <w:tcW w:w="1024" w:type="pct"/>
          </w:tcPr>
          <w:p w14:paraId="14B286EE" w14:textId="77777777" w:rsidR="00D2515F" w:rsidRPr="00892024" w:rsidRDefault="00D2515F" w:rsidP="00892024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ভারত</w:t>
            </w:r>
            <w:proofErr w:type="spellEnd"/>
          </w:p>
        </w:tc>
        <w:tc>
          <w:tcPr>
            <w:tcW w:w="1435" w:type="pct"/>
          </w:tcPr>
          <w:p w14:paraId="1FEF1574" w14:textId="4F05A8E5" w:rsidR="00D2515F" w:rsidRPr="00892024" w:rsidRDefault="007E1D8D" w:rsidP="00892024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মোঃ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আবদুল্লাহ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আজিজ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পরিসংখ্যান</w:t>
            </w:r>
            <w:proofErr w:type="spellEnd"/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বিভাগের</w:t>
            </w:r>
            <w:proofErr w:type="spellEnd"/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এসএসও</w:t>
            </w:r>
            <w:proofErr w:type="spellEnd"/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D289E" w:rsidRPr="00892024" w14:paraId="089826D6" w14:textId="77777777" w:rsidTr="00992773">
        <w:trPr>
          <w:trHeight w:val="1115"/>
        </w:trPr>
        <w:tc>
          <w:tcPr>
            <w:tcW w:w="1803" w:type="pct"/>
          </w:tcPr>
          <w:p w14:paraId="3153A46D" w14:textId="77777777" w:rsidR="00D2515F" w:rsidRPr="00892024" w:rsidRDefault="00D2515F" w:rsidP="00892024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Shimadzu 3rd Global Food Summit 2022 </w:t>
            </w:r>
          </w:p>
        </w:tc>
        <w:tc>
          <w:tcPr>
            <w:tcW w:w="738" w:type="pct"/>
          </w:tcPr>
          <w:p w14:paraId="70D7C109" w14:textId="3EF5CC91" w:rsidR="00D2515F" w:rsidRPr="00892024" w:rsidRDefault="003410A0" w:rsidP="00892024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</w:rPr>
            </w:pP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০১-০২ 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নভেম্বর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২০২২</w:t>
            </w:r>
          </w:p>
        </w:tc>
        <w:tc>
          <w:tcPr>
            <w:tcW w:w="1024" w:type="pct"/>
          </w:tcPr>
          <w:p w14:paraId="20157580" w14:textId="77777777" w:rsidR="00D2515F" w:rsidRPr="00892024" w:rsidRDefault="00D2515F" w:rsidP="00892024">
            <w:pPr>
              <w:jc w:val="center"/>
              <w:rPr>
                <w:rFonts w:ascii="Nikosh" w:hAnsi="Nikosh" w:cs="Nikosh"/>
                <w:bCs/>
                <w:sz w:val="24"/>
                <w:szCs w:val="24"/>
                <w:shd w:val="clear" w:color="auto" w:fill="FFFFFF"/>
                <w:lang w:bidi="bn-IN"/>
              </w:rPr>
            </w:pP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সিঙ্গাপুর</w:t>
            </w:r>
          </w:p>
        </w:tc>
        <w:tc>
          <w:tcPr>
            <w:tcW w:w="1435" w:type="pct"/>
          </w:tcPr>
          <w:p w14:paraId="06DF460B" w14:textId="3AF6B81C" w:rsidR="00D2515F" w:rsidRPr="00892024" w:rsidRDefault="00D2515F" w:rsidP="00892024">
            <w:pPr>
              <w:shd w:val="clear" w:color="auto" w:fill="FFFFFF"/>
              <w:jc w:val="both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892024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ড. মো: নজমুল বারী</w:t>
            </w:r>
            <w:r w:rsidRPr="00892024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, </w:t>
            </w:r>
            <w:r w:rsidRPr="00892024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পিএসও</w:t>
            </w:r>
            <w:r w:rsidRPr="00892024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,</w:t>
            </w:r>
            <w:r w:rsidRPr="00892024">
              <w:rPr>
                <w:rFonts w:ascii="Nikosh" w:hAnsi="Nikosh" w:cs="Nikosh"/>
                <w:sz w:val="24"/>
                <w:szCs w:val="24"/>
              </w:rPr>
              <w:t> </w:t>
            </w:r>
            <w:r w:rsidRPr="00892024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কীটতত্ত্ব বিভাগ</w:t>
            </w:r>
          </w:p>
          <w:p w14:paraId="3E8ED542" w14:textId="77777777" w:rsidR="00D2515F" w:rsidRPr="00892024" w:rsidRDefault="00D2515F" w:rsidP="00892024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ড</w:t>
            </w: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. </w:t>
            </w: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হাবীবুল</w:t>
            </w: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বারী</w:t>
            </w: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সজিব</w:t>
            </w: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এসএসও</w:t>
            </w: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শস্যমান</w:t>
            </w: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ও</w:t>
            </w: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পুষ্টি</w:t>
            </w: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বিভাগ</w:t>
            </w:r>
          </w:p>
        </w:tc>
      </w:tr>
      <w:tr w:rsidR="00AD289E" w:rsidRPr="00892024" w14:paraId="38D8EE89" w14:textId="77777777" w:rsidTr="00992773">
        <w:trPr>
          <w:trHeight w:val="2573"/>
        </w:trPr>
        <w:tc>
          <w:tcPr>
            <w:tcW w:w="1803" w:type="pct"/>
          </w:tcPr>
          <w:p w14:paraId="50169BC2" w14:textId="77777777" w:rsidR="00D2515F" w:rsidRPr="00892024" w:rsidRDefault="00D2515F" w:rsidP="00892024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UKRI GCRF South Asia Nitrogen Hub (SANH) Annual Meeting</w:t>
            </w:r>
          </w:p>
        </w:tc>
        <w:tc>
          <w:tcPr>
            <w:tcW w:w="738" w:type="pct"/>
          </w:tcPr>
          <w:p w14:paraId="0E624E47" w14:textId="5E7CD558" w:rsidR="00D2515F" w:rsidRPr="00892024" w:rsidRDefault="00D2515F" w:rsidP="0089202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 xml:space="preserve">২৭ নভেম্বর </w:t>
            </w:r>
            <w:r w:rsidR="003410A0" w:rsidRPr="00892024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-</w:t>
            </w: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 xml:space="preserve"> ০১ ডিসেম্বর ২০২২</w:t>
            </w:r>
          </w:p>
        </w:tc>
        <w:tc>
          <w:tcPr>
            <w:tcW w:w="1024" w:type="pct"/>
          </w:tcPr>
          <w:p w14:paraId="6C61A360" w14:textId="77777777" w:rsidR="00D2515F" w:rsidRPr="00892024" w:rsidRDefault="00D2515F" w:rsidP="0089202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89202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মালদ্বীপ</w:t>
            </w:r>
          </w:p>
        </w:tc>
        <w:tc>
          <w:tcPr>
            <w:tcW w:w="1435" w:type="pct"/>
          </w:tcPr>
          <w:p w14:paraId="4E9DEFA2" w14:textId="44747775" w:rsidR="00D2515F" w:rsidRPr="00892024" w:rsidRDefault="00C43BBA" w:rsidP="00892024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ড. 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মোহাম্মদ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খালেকুজ্জামান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পরিচালক</w:t>
            </w:r>
            <w:proofErr w:type="spellEnd"/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)</w:t>
            </w: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ব্রি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চলতি</w:t>
            </w:r>
            <w:proofErr w:type="spellEnd"/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দায়িত্ব</w:t>
            </w:r>
            <w:proofErr w:type="spellEnd"/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)</w:t>
            </w:r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</w:t>
            </w:r>
          </w:p>
          <w:p w14:paraId="1D8A2DFA" w14:textId="73BCBD26" w:rsidR="00D2515F" w:rsidRPr="00892024" w:rsidRDefault="00C43BBA" w:rsidP="00892024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 xml:space="preserve">ড </w:t>
            </w: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  <w:lang w:bidi="bn-IN"/>
              </w:rPr>
              <w:t>উম্মে আমিনুন নাহার</w:t>
            </w: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 xml:space="preserve"> </w:t>
            </w:r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 xml:space="preserve">মৃত্তিকা বিজ্ঞান বিভাগের প্রিন্সিপাল সাইন্টিফিক অফিসার,  </w:t>
            </w:r>
            <w:r w:rsidR="00D2515F"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9129487" w14:textId="77777777" w:rsidR="00D2515F" w:rsidRPr="00892024" w:rsidRDefault="00D2515F" w:rsidP="00892024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মৃত্তিকা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বিজ্ঞান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বিভাগের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এসএসও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ড. 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মাসুদা</w:t>
            </w:r>
            <w:proofErr w:type="spellEnd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আক্তার</w:t>
            </w:r>
            <w:proofErr w:type="spellEnd"/>
          </w:p>
        </w:tc>
      </w:tr>
      <w:tr w:rsidR="00AD289E" w:rsidRPr="00892024" w14:paraId="20FD1220" w14:textId="77777777" w:rsidTr="00992773">
        <w:trPr>
          <w:trHeight w:val="620"/>
        </w:trPr>
        <w:tc>
          <w:tcPr>
            <w:tcW w:w="1803" w:type="pct"/>
          </w:tcPr>
          <w:p w14:paraId="7543E265" w14:textId="77777777" w:rsidR="00D2515F" w:rsidRPr="00892024" w:rsidRDefault="00D2515F" w:rsidP="00892024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Short Course on Application for Disaster Risk Management with Emphasis on Flood and Landslide for Asia Pacific Region</w:t>
            </w: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 xml:space="preserve"> (প্রশিক্ষণ)</w:t>
            </w:r>
          </w:p>
        </w:tc>
        <w:tc>
          <w:tcPr>
            <w:tcW w:w="738" w:type="pct"/>
          </w:tcPr>
          <w:p w14:paraId="48513AB8" w14:textId="76116D6D" w:rsidR="00D2515F" w:rsidRPr="00892024" w:rsidRDefault="00D2515F" w:rsidP="00892024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 xml:space="preserve">২১ নভেম্বর </w:t>
            </w:r>
            <w:r w:rsidR="003410A0" w:rsidRPr="00892024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-</w:t>
            </w: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 xml:space="preserve"> ০২ ডিসেম্বর ২০২২</w:t>
            </w:r>
          </w:p>
        </w:tc>
        <w:tc>
          <w:tcPr>
            <w:tcW w:w="1024" w:type="pct"/>
          </w:tcPr>
          <w:p w14:paraId="6F4692C3" w14:textId="77777777" w:rsidR="00D2515F" w:rsidRPr="00892024" w:rsidRDefault="00D2515F" w:rsidP="00892024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ভারত</w:t>
            </w:r>
          </w:p>
        </w:tc>
        <w:tc>
          <w:tcPr>
            <w:tcW w:w="1435" w:type="pct"/>
          </w:tcPr>
          <w:p w14:paraId="01792E97" w14:textId="77777777" w:rsidR="00D2515F" w:rsidRPr="00892024" w:rsidRDefault="00D2515F" w:rsidP="00892024">
            <w:pPr>
              <w:shd w:val="clear" w:color="auto" w:fill="FFFFFF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892024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কৃষি পরিসংখ্যান বিভাগের এসএসও মোঃ আবদুল্লাহ আজিজ</w:t>
            </w:r>
          </w:p>
        </w:tc>
      </w:tr>
    </w:tbl>
    <w:p w14:paraId="1A749C87" w14:textId="77777777" w:rsidR="00D2515F" w:rsidRPr="00C559D2" w:rsidRDefault="00D2515F">
      <w:pPr>
        <w:rPr>
          <w:rFonts w:ascii="Nikosh" w:hAnsi="Nikosh" w:cs="Nikosh"/>
          <w:sz w:val="24"/>
          <w:szCs w:val="24"/>
        </w:rPr>
      </w:pPr>
    </w:p>
    <w:sectPr w:rsidR="00D2515F" w:rsidRPr="00C559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DA"/>
    <w:rsid w:val="000A77D2"/>
    <w:rsid w:val="00212024"/>
    <w:rsid w:val="002B6339"/>
    <w:rsid w:val="00303B48"/>
    <w:rsid w:val="003410A0"/>
    <w:rsid w:val="004304DA"/>
    <w:rsid w:val="00460787"/>
    <w:rsid w:val="004C76DB"/>
    <w:rsid w:val="006F5BDC"/>
    <w:rsid w:val="007E1D8D"/>
    <w:rsid w:val="00892024"/>
    <w:rsid w:val="00923002"/>
    <w:rsid w:val="00992773"/>
    <w:rsid w:val="00A047CF"/>
    <w:rsid w:val="00AD289E"/>
    <w:rsid w:val="00B205FE"/>
    <w:rsid w:val="00C43BBA"/>
    <w:rsid w:val="00C559D2"/>
    <w:rsid w:val="00C97DA1"/>
    <w:rsid w:val="00D126B2"/>
    <w:rsid w:val="00D2515F"/>
    <w:rsid w:val="00E6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A7577"/>
  <w15:chartTrackingRefBased/>
  <w15:docId w15:val="{7DF74596-1C27-4BBB-B03D-81835631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15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A77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51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2515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leGrid">
    <w:name w:val="Table Grid"/>
    <w:basedOn w:val="TableNormal"/>
    <w:uiPriority w:val="59"/>
    <w:rsid w:val="00D25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2515F"/>
    <w:rPr>
      <w:b/>
      <w:bCs/>
    </w:rPr>
  </w:style>
  <w:style w:type="paragraph" w:styleId="NoSpacing">
    <w:name w:val="No Spacing"/>
    <w:uiPriority w:val="1"/>
    <w:qFormat/>
    <w:rsid w:val="00D2515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A7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Nilufa</dc:creator>
  <cp:keywords/>
  <dc:description/>
  <cp:lastModifiedBy>HP User</cp:lastModifiedBy>
  <cp:revision>2</cp:revision>
  <dcterms:created xsi:type="dcterms:W3CDTF">2024-07-09T09:19:00Z</dcterms:created>
  <dcterms:modified xsi:type="dcterms:W3CDTF">2024-07-09T09:19:00Z</dcterms:modified>
</cp:coreProperties>
</file>